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Name:……………………………….                   Date:…………………………………….</w:t>
      </w:r>
    </w:p>
    <w:p w:rsidR="009D2E6A" w:rsidRDefault="009D2E6A" w:rsidP="009D2E6A">
      <w:pPr>
        <w:bidi w:val="0"/>
        <w:ind w:left="-360" w:right="-334"/>
        <w:jc w:val="center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 xml:space="preserve">Exp# </w:t>
      </w:r>
      <w:r>
        <w:rPr>
          <w:rFonts w:ascii="Arial" w:hAnsi="Arial" w:cs="Arial"/>
          <w:b/>
          <w:bCs/>
          <w:lang w:bidi="ar-EG"/>
        </w:rPr>
        <w:t>5</w:t>
      </w:r>
      <w:r>
        <w:rPr>
          <w:rFonts w:ascii="Arial" w:hAnsi="Arial" w:cs="Arial"/>
          <w:b/>
          <w:bCs/>
          <w:lang w:bidi="ar-EG"/>
        </w:rPr>
        <w:t>:</w:t>
      </w:r>
      <w:r w:rsidRPr="003725DD">
        <w:rPr>
          <w:rFonts w:ascii="Arial" w:hAnsi="Arial" w:cs="Arial"/>
          <w:b/>
          <w:bCs/>
          <w:lang w:bidi="ar-EG"/>
        </w:rPr>
        <w:t xml:space="preserve"> </w:t>
      </w:r>
      <w:r>
        <w:rPr>
          <w:rFonts w:ascii="Arial" w:hAnsi="Arial" w:cs="Arial"/>
          <w:b/>
          <w:bCs/>
          <w:lang w:bidi="ar-EG"/>
        </w:rPr>
        <w:t>performance indices of first and second order systems</w:t>
      </w:r>
    </w:p>
    <w:p w:rsidR="009D2E6A" w:rsidRDefault="009D2E6A" w:rsidP="009D2E6A">
      <w:pPr>
        <w:bidi w:val="0"/>
        <w:ind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Aims:</w:t>
      </w:r>
    </w:p>
    <w:p w:rsidR="009D2E6A" w:rsidRDefault="009D2E6A" w:rsidP="009D2E6A">
      <w:p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1… …………………………………………………………</w:t>
      </w:r>
    </w:p>
    <w:p w:rsidR="009D2E6A" w:rsidRDefault="009D2E6A" w:rsidP="009D2E6A">
      <w:p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2… …………………………………………………………</w:t>
      </w:r>
    </w:p>
    <w:p w:rsidR="009D2E6A" w:rsidRDefault="009D2E6A" w:rsidP="009D2E6A">
      <w:pPr>
        <w:bidi w:val="0"/>
        <w:ind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Equipments and tools used:</w:t>
      </w:r>
    </w:p>
    <w:p w:rsidR="009D2E6A" w:rsidRDefault="009D2E6A" w:rsidP="009D2E6A">
      <w:pPr>
        <w:numPr>
          <w:ilvl w:val="0"/>
          <w:numId w:val="1"/>
        </w:num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………………………………………………………………….</w:t>
      </w:r>
    </w:p>
    <w:p w:rsidR="009D2E6A" w:rsidRPr="004259F2" w:rsidRDefault="009D2E6A" w:rsidP="009D2E6A">
      <w:pPr>
        <w:numPr>
          <w:ilvl w:val="0"/>
          <w:numId w:val="1"/>
        </w:num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………………………………………………………………….</w:t>
      </w:r>
    </w:p>
    <w:p w:rsidR="009D2E6A" w:rsidRDefault="009D2E6A" w:rsidP="009D2E6A">
      <w:pPr>
        <w:bidi w:val="0"/>
        <w:ind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Plot the e</w:t>
      </w:r>
      <w:r>
        <w:rPr>
          <w:rFonts w:ascii="Arial" w:hAnsi="Arial" w:cs="Arial"/>
          <w:b/>
          <w:bCs/>
          <w:lang w:bidi="ar-EG"/>
        </w:rPr>
        <w:t>xecutive diagram you have done where transfer function for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 xml:space="preserve"> 1</w:t>
      </w:r>
      <w:r w:rsidRPr="009D2E6A">
        <w:rPr>
          <w:rFonts w:ascii="Arial" w:hAnsi="Arial" w:cs="Arial"/>
          <w:b/>
          <w:bCs/>
          <w:vertAlign w:val="superscript"/>
          <w:lang w:bidi="ar-EG"/>
        </w:rPr>
        <w:t>st</w:t>
      </w:r>
      <w:r>
        <w:rPr>
          <w:rFonts w:ascii="Arial" w:hAnsi="Arial" w:cs="Arial"/>
          <w:b/>
          <w:bCs/>
          <w:lang w:bidi="ar-EG"/>
        </w:rPr>
        <w:t xml:space="preserve"> order system is = 1/ (2s+1); 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 xml:space="preserve">and </w:t>
      </w:r>
      <w:r>
        <w:rPr>
          <w:rFonts w:ascii="Arial" w:hAnsi="Arial" w:cs="Arial"/>
          <w:b/>
          <w:bCs/>
          <w:lang w:bidi="ar-EG"/>
        </w:rPr>
        <w:t>second order systems</w:t>
      </w:r>
      <w:r>
        <w:rPr>
          <w:rFonts w:ascii="Arial" w:hAnsi="Arial" w:cs="Arial"/>
          <w:b/>
          <w:bCs/>
          <w:lang w:bidi="ar-EG"/>
        </w:rPr>
        <w:t xml:space="preserve"> G(s) = 1/(s^2 + 0.6s+1) </w:t>
      </w:r>
    </w:p>
    <w:p w:rsidR="009D2E6A" w:rsidRPr="00C32F01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 xml:space="preserve">with step input = 5 </w:t>
      </w:r>
    </w:p>
    <w:p w:rsidR="009D2E6A" w:rsidRDefault="009D2E6A" w:rsidP="009D2E6A">
      <w:pPr>
        <w:bidi w:val="0"/>
        <w:ind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right="-334"/>
        <w:rPr>
          <w:rFonts w:ascii="Arial" w:hAnsi="Arial" w:cs="Arial"/>
          <w:b/>
          <w:bCs/>
          <w:lang w:bidi="ar-EG"/>
        </w:rPr>
      </w:pPr>
      <w:bookmarkStart w:id="0" w:name="_GoBack"/>
      <w:bookmarkEnd w:id="0"/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Plot system response and dynamic error of the first order system:</w:t>
      </w:r>
      <w:r w:rsidRPr="00C32F01">
        <w:rPr>
          <w:rFonts w:ascii="Arial" w:hAnsi="Arial" w:cs="Arial"/>
          <w:b/>
          <w:bCs/>
          <w:lang w:bidi="ar-EG"/>
        </w:rPr>
        <w:t xml:space="preserve"> 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 w:rsidRPr="00E918ED">
        <w:rPr>
          <w:rFonts w:ascii="Arial" w:hAnsi="Arial" w:cs="Arial"/>
          <w:b/>
          <w:bCs/>
          <w:noProof/>
          <w:lang w:eastAsia="zh-TW"/>
        </w:rPr>
        <w:drawing>
          <wp:inline distT="0" distB="0" distL="0" distR="0" wp14:anchorId="2A73D94A" wp14:editId="3963BCE2">
            <wp:extent cx="6629400" cy="2581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br/>
      </w:r>
      <w:r>
        <w:rPr>
          <w:rFonts w:ascii="Arial" w:hAnsi="Arial" w:cs="Arial"/>
          <w:b/>
          <w:bCs/>
          <w:lang w:bidi="ar-EG"/>
        </w:rPr>
        <w:br/>
      </w:r>
      <w:r>
        <w:rPr>
          <w:rFonts w:ascii="Arial" w:hAnsi="Arial" w:cs="Arial"/>
          <w:b/>
          <w:bCs/>
          <w:lang w:bidi="ar-EG"/>
        </w:rPr>
        <w:br/>
      </w:r>
      <w:r>
        <w:rPr>
          <w:rFonts w:ascii="Arial" w:hAnsi="Arial" w:cs="Arial"/>
          <w:b/>
          <w:bCs/>
          <w:lang w:bidi="ar-EG"/>
        </w:rPr>
        <w:br/>
      </w:r>
      <w:r>
        <w:rPr>
          <w:rFonts w:ascii="Arial" w:hAnsi="Arial" w:cs="Arial"/>
          <w:b/>
          <w:bCs/>
          <w:lang w:bidi="ar-EG"/>
        </w:rPr>
        <w:br/>
      </w:r>
      <w:r>
        <w:rPr>
          <w:rFonts w:ascii="Arial" w:hAnsi="Arial" w:cs="Arial"/>
          <w:b/>
          <w:bCs/>
          <w:lang w:bidi="ar-EG"/>
        </w:rPr>
        <w:br/>
      </w:r>
      <w:r>
        <w:rPr>
          <w:rFonts w:ascii="Arial" w:hAnsi="Arial" w:cs="Arial"/>
          <w:b/>
          <w:bCs/>
          <w:lang w:bidi="ar-EG"/>
        </w:rPr>
        <w:br/>
      </w:r>
      <w:r>
        <w:rPr>
          <w:rFonts w:ascii="Arial" w:hAnsi="Arial" w:cs="Arial"/>
          <w:b/>
          <w:bCs/>
          <w:lang w:bidi="ar-EG"/>
        </w:rPr>
        <w:br/>
      </w:r>
      <w:r>
        <w:rPr>
          <w:rFonts w:ascii="Arial" w:hAnsi="Arial" w:cs="Arial"/>
          <w:b/>
          <w:bCs/>
          <w:lang w:bidi="ar-EG"/>
        </w:rPr>
        <w:lastRenderedPageBreak/>
        <w:br/>
      </w:r>
      <w:r>
        <w:rPr>
          <w:rFonts w:ascii="Arial" w:hAnsi="Arial" w:cs="Arial"/>
          <w:b/>
          <w:bCs/>
          <w:lang w:bidi="ar-EG"/>
        </w:rPr>
        <w:t>Plot system response and dynamic error of the second order system:</w:t>
      </w:r>
      <w:r w:rsidRPr="00C32F01">
        <w:rPr>
          <w:rFonts w:ascii="Arial" w:hAnsi="Arial" w:cs="Arial"/>
          <w:b/>
          <w:bCs/>
          <w:lang w:bidi="ar-EG"/>
        </w:rPr>
        <w:t xml:space="preserve"> 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 w:rsidRPr="00E918ED">
        <w:rPr>
          <w:rFonts w:ascii="Arial" w:hAnsi="Arial" w:cs="Arial"/>
          <w:b/>
          <w:bCs/>
          <w:noProof/>
          <w:lang w:eastAsia="zh-TW"/>
        </w:rPr>
        <w:drawing>
          <wp:inline distT="0" distB="0" distL="0" distR="0" wp14:anchorId="4251EB24" wp14:editId="5BB69107">
            <wp:extent cx="6629400" cy="2552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Plot: AE, TAE, SE, TSE for the 1</w:t>
      </w:r>
      <w:r w:rsidRPr="007B5405">
        <w:rPr>
          <w:rFonts w:ascii="Arial" w:hAnsi="Arial" w:cs="Arial"/>
          <w:b/>
          <w:bCs/>
          <w:vertAlign w:val="superscript"/>
          <w:lang w:bidi="ar-EG"/>
        </w:rPr>
        <w:t>st</w:t>
      </w:r>
      <w:r>
        <w:rPr>
          <w:rFonts w:ascii="Arial" w:hAnsi="Arial" w:cs="Arial"/>
          <w:b/>
          <w:bCs/>
          <w:lang w:bidi="ar-EG"/>
        </w:rPr>
        <w:t xml:space="preserve"> order system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 w:rsidRPr="00E918ED">
        <w:rPr>
          <w:rFonts w:ascii="Arial" w:hAnsi="Arial" w:cs="Arial"/>
          <w:b/>
          <w:bCs/>
          <w:noProof/>
          <w:lang w:eastAsia="zh-TW"/>
        </w:rPr>
        <w:drawing>
          <wp:inline distT="0" distB="0" distL="0" distR="0" wp14:anchorId="05E6A84A" wp14:editId="7CD2E430">
            <wp:extent cx="6629400" cy="3009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Plot: AE, TAE, SE, TSE for the 2</w:t>
      </w:r>
      <w:r w:rsidRPr="007B5405">
        <w:rPr>
          <w:rFonts w:ascii="Arial" w:hAnsi="Arial" w:cs="Arial"/>
          <w:b/>
          <w:bCs/>
          <w:vertAlign w:val="superscript"/>
          <w:lang w:bidi="ar-EG"/>
        </w:rPr>
        <w:t>nd</w:t>
      </w:r>
      <w:r>
        <w:rPr>
          <w:rFonts w:ascii="Arial" w:hAnsi="Arial" w:cs="Arial"/>
          <w:b/>
          <w:bCs/>
          <w:lang w:bidi="ar-EG"/>
        </w:rPr>
        <w:t xml:space="preserve"> order system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 w:rsidRPr="00E918ED">
        <w:rPr>
          <w:rFonts w:ascii="Arial" w:hAnsi="Arial" w:cs="Arial"/>
          <w:b/>
          <w:bCs/>
          <w:noProof/>
          <w:lang w:eastAsia="zh-TW"/>
        </w:rPr>
        <w:lastRenderedPageBreak/>
        <w:drawing>
          <wp:inline distT="0" distB="0" distL="0" distR="0" wp14:anchorId="41890650" wp14:editId="40C41516">
            <wp:extent cx="6629400" cy="3009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Assign the performance index for each of the corresponding curves.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Which of these indices ignores the effect of initial error?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Which gives importance to initial dynamic error?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Which performance index do you prefer to use? Why?</w:t>
      </w: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9D2E6A" w:rsidRDefault="009D2E6A" w:rsidP="009D2E6A">
      <w:pPr>
        <w:bidi w:val="0"/>
        <w:ind w:right="-334"/>
        <w:rPr>
          <w:rFonts w:ascii="Arial" w:hAnsi="Arial" w:cs="Arial"/>
          <w:b/>
          <w:bCs/>
          <w:lang w:bidi="ar-EG"/>
        </w:rPr>
      </w:pPr>
    </w:p>
    <w:p w:rsidR="00E10554" w:rsidRDefault="00E10554"/>
    <w:sectPr w:rsidR="00E1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56835"/>
    <w:multiLevelType w:val="hybridMultilevel"/>
    <w:tmpl w:val="12523C88"/>
    <w:lvl w:ilvl="0" w:tplc="A23081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1D"/>
    <w:rsid w:val="00691E1D"/>
    <w:rsid w:val="009D2E6A"/>
    <w:rsid w:val="00E1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BB6A-5C4E-4E5D-A9D7-8F2D3D61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6A"/>
    <w:pPr>
      <w:bidi/>
      <w:spacing w:after="0" w:line="240" w:lineRule="auto"/>
    </w:pPr>
    <w:rPr>
      <w:rFonts w:ascii="Angsana New" w:eastAsia="Times New Roman" w:hAnsi="Angsana New" w:cs="Angsana Ne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792</Characters>
  <Application>Microsoft Office Word</Application>
  <DocSecurity>0</DocSecurity>
  <Lines>6</Lines>
  <Paragraphs>1</Paragraphs>
  <ScaleCrop>false</ScaleCrop>
  <Company>MagicSoft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Firas</cp:lastModifiedBy>
  <cp:revision>2</cp:revision>
  <dcterms:created xsi:type="dcterms:W3CDTF">2020-10-26T09:40:00Z</dcterms:created>
  <dcterms:modified xsi:type="dcterms:W3CDTF">2020-10-26T09:44:00Z</dcterms:modified>
</cp:coreProperties>
</file>